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460E4A05" w:rsidR="00584DF4" w:rsidRDefault="00584DF4" w:rsidP="00050833">
            <w:r>
              <w:t xml:space="preserve">Poniedziałek </w:t>
            </w:r>
            <w:r w:rsidR="00EA6A8B">
              <w:t>0</w:t>
            </w:r>
            <w:r w:rsidR="00B32229">
              <w:t>8</w:t>
            </w:r>
            <w:r w:rsidR="00EA6A8B">
              <w:t>.06</w:t>
            </w:r>
          </w:p>
        </w:tc>
        <w:tc>
          <w:tcPr>
            <w:tcW w:w="4819" w:type="dxa"/>
          </w:tcPr>
          <w:p w14:paraId="56050FCA" w14:textId="4E485AF7" w:rsidR="00AD4C5F" w:rsidRPr="00B32229" w:rsidRDefault="00B32229" w:rsidP="00050833">
            <w:r>
              <w:rPr>
                <w:b/>
                <w:bCs/>
                <w:i/>
                <w:iCs/>
                <w:u w:val="single"/>
              </w:rPr>
              <w:t>Łąka i jej mieszkańcy</w:t>
            </w:r>
            <w:r>
              <w:t xml:space="preserve"> – L. Łącz „Biedronka” – piękne czytanie wiersza, wyszukiwanie z różnych źródeł informacji o zwierzętach łąkowych, rzeczowniki i ich liczba.</w:t>
            </w:r>
          </w:p>
        </w:tc>
        <w:tc>
          <w:tcPr>
            <w:tcW w:w="2263" w:type="dxa"/>
          </w:tcPr>
          <w:p w14:paraId="6E1F1655" w14:textId="0EFA3100" w:rsidR="00B32229" w:rsidRDefault="00B32229" w:rsidP="00B32229">
            <w:r>
              <w:t xml:space="preserve">Podręcznik s. </w:t>
            </w:r>
            <w:r>
              <w:t>81</w:t>
            </w:r>
          </w:p>
          <w:p w14:paraId="1B3B9945" w14:textId="57592C19" w:rsidR="002015DE" w:rsidRDefault="00B32229" w:rsidP="00B32229">
            <w:r>
              <w:t>Ćw. „Lisek” s. 8</w:t>
            </w:r>
            <w:r>
              <w:t>7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4197F0A6" w:rsidR="00584DF4" w:rsidRDefault="002015DE" w:rsidP="00050833">
            <w:r>
              <w:t>Wtorek</w:t>
            </w:r>
            <w:r w:rsidR="00872730">
              <w:t xml:space="preserve"> </w:t>
            </w:r>
            <w:r w:rsidR="00EA6A8B">
              <w:t>0</w:t>
            </w:r>
            <w:r w:rsidR="003F2870">
              <w:t>9</w:t>
            </w:r>
            <w:r w:rsidR="00EA6A8B">
              <w:t>.06</w:t>
            </w:r>
          </w:p>
        </w:tc>
        <w:tc>
          <w:tcPr>
            <w:tcW w:w="4819" w:type="dxa"/>
          </w:tcPr>
          <w:p w14:paraId="4F9411C6" w14:textId="746F7332" w:rsidR="00AD4C5F" w:rsidRPr="00EA6A8B" w:rsidRDefault="00B32229" w:rsidP="00050833">
            <w:r>
              <w:rPr>
                <w:b/>
                <w:bCs/>
                <w:i/>
                <w:iCs/>
                <w:u w:val="single"/>
              </w:rPr>
              <w:t>Łąka i jej mieszkańcy</w:t>
            </w:r>
            <w:r w:rsidR="00EA6A8B">
              <w:t xml:space="preserve"> – </w:t>
            </w:r>
            <w:r>
              <w:t>Liczenie setkami. Rozszerzenie zakresu liczbowego do 1000. Wykonanie orzechowej biedronki.</w:t>
            </w:r>
          </w:p>
        </w:tc>
        <w:tc>
          <w:tcPr>
            <w:tcW w:w="2263" w:type="dxa"/>
          </w:tcPr>
          <w:p w14:paraId="2EF39FE9" w14:textId="0CCDF7E6" w:rsidR="00B66689" w:rsidRDefault="00B66689" w:rsidP="00B66689">
            <w:r>
              <w:t xml:space="preserve">Podręcznik s. </w:t>
            </w:r>
            <w:r w:rsidR="00B32229">
              <w:t>82-83</w:t>
            </w:r>
          </w:p>
          <w:p w14:paraId="7E7AB2EA" w14:textId="14D0E1E6" w:rsidR="00584DF4" w:rsidRDefault="00B66689" w:rsidP="00B66689">
            <w:r>
              <w:t xml:space="preserve">Ćw. </w:t>
            </w:r>
            <w:r w:rsidR="0080641D">
              <w:t>„</w:t>
            </w:r>
            <w:r w:rsidR="00B32229">
              <w:t>Zegar” s. 96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7D9DFAED" w:rsidR="00584DF4" w:rsidRDefault="002015DE" w:rsidP="00050833">
            <w:r>
              <w:t xml:space="preserve">Środa </w:t>
            </w:r>
            <w:r w:rsidR="003F2870">
              <w:t>10</w:t>
            </w:r>
            <w:r w:rsidR="00A6549C">
              <w:t>.06.</w:t>
            </w:r>
          </w:p>
        </w:tc>
        <w:tc>
          <w:tcPr>
            <w:tcW w:w="4819" w:type="dxa"/>
          </w:tcPr>
          <w:p w14:paraId="453441DA" w14:textId="2E42FA77" w:rsidR="00F730E3" w:rsidRPr="0080641D" w:rsidRDefault="00B32229" w:rsidP="00050833">
            <w:r>
              <w:rPr>
                <w:b/>
                <w:bCs/>
                <w:i/>
                <w:iCs/>
                <w:u w:val="single"/>
              </w:rPr>
              <w:t xml:space="preserve">Lato z tatą </w:t>
            </w:r>
            <w:r w:rsidR="00EA6A8B">
              <w:t>–</w:t>
            </w:r>
            <w:r>
              <w:t xml:space="preserve"> T. Kubiak „Kocham go” – opis taty, pisownia „</w:t>
            </w:r>
            <w:proofErr w:type="spellStart"/>
            <w:r>
              <w:t>ch</w:t>
            </w:r>
            <w:proofErr w:type="spellEnd"/>
            <w:r>
              <w:t>” na końcu wyrazu, liczenie setkami do 1000.</w:t>
            </w:r>
            <w:r w:rsidR="00EA6A8B">
              <w:t xml:space="preserve"> </w:t>
            </w:r>
            <w:r w:rsidR="00EA6A8B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263" w:type="dxa"/>
          </w:tcPr>
          <w:p w14:paraId="5682D814" w14:textId="7DF2A8A5" w:rsidR="000A0E91" w:rsidRDefault="000A0E91" w:rsidP="001628DB">
            <w:r>
              <w:t xml:space="preserve">Podręcznik s. </w:t>
            </w:r>
            <w:r w:rsidR="00B32229">
              <w:t>84-85</w:t>
            </w:r>
          </w:p>
          <w:p w14:paraId="613CCDFB" w14:textId="341D5C8C" w:rsidR="00B32229" w:rsidRDefault="00B32229" w:rsidP="001628DB">
            <w:r>
              <w:t>Ćw. „Lisek” s. 88-89</w:t>
            </w:r>
          </w:p>
          <w:p w14:paraId="00CF3346" w14:textId="354C5283" w:rsidR="00584DF4" w:rsidRDefault="001628DB" w:rsidP="001628DB">
            <w:r>
              <w:t>Ćw. „</w:t>
            </w:r>
            <w:r w:rsidR="009063EF">
              <w:t>Zegar” s.9</w:t>
            </w:r>
            <w:r w:rsidR="00B32229">
              <w:t>7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2392F34D" w:rsidR="00584DF4" w:rsidRDefault="00AB4B78" w:rsidP="00050833">
            <w:r>
              <w:t xml:space="preserve">Czwartek </w:t>
            </w:r>
            <w:r w:rsidR="003F2870">
              <w:t>11</w:t>
            </w:r>
            <w:r w:rsidR="00A6549C">
              <w:t>.06</w:t>
            </w:r>
          </w:p>
        </w:tc>
        <w:tc>
          <w:tcPr>
            <w:tcW w:w="4819" w:type="dxa"/>
          </w:tcPr>
          <w:p w14:paraId="1CCB07EB" w14:textId="0D6FE96B" w:rsidR="00F730E3" w:rsidRPr="00B32229" w:rsidRDefault="00B32229" w:rsidP="0005083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Boże Ciało</w:t>
            </w:r>
          </w:p>
        </w:tc>
        <w:tc>
          <w:tcPr>
            <w:tcW w:w="2263" w:type="dxa"/>
          </w:tcPr>
          <w:p w14:paraId="33FB7210" w14:textId="4C062895" w:rsidR="00584DF4" w:rsidRDefault="00584DF4" w:rsidP="004003E0"/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7A5A126A" w:rsidR="00584DF4" w:rsidRDefault="00C00717" w:rsidP="00050833">
            <w:r>
              <w:t>Piątek</w:t>
            </w:r>
            <w:r w:rsidR="008F5819">
              <w:t xml:space="preserve">  </w:t>
            </w:r>
            <w:r w:rsidR="003F2870">
              <w:t>12</w:t>
            </w:r>
            <w:r w:rsidR="00A6549C">
              <w:t>.06.</w:t>
            </w:r>
          </w:p>
        </w:tc>
        <w:tc>
          <w:tcPr>
            <w:tcW w:w="4819" w:type="dxa"/>
          </w:tcPr>
          <w:p w14:paraId="35753EA3" w14:textId="290C9A43" w:rsidR="00E55668" w:rsidRPr="00A6549C" w:rsidRDefault="00B32229" w:rsidP="00050833">
            <w:r>
              <w:t xml:space="preserve">Dodatkowy dzień wolny </w:t>
            </w:r>
            <w:r w:rsidR="003F2870">
              <w:t>od zajęć dydaktycznych</w:t>
            </w:r>
          </w:p>
        </w:tc>
        <w:tc>
          <w:tcPr>
            <w:tcW w:w="2263" w:type="dxa"/>
          </w:tcPr>
          <w:p w14:paraId="6DF0C7A8" w14:textId="43300656" w:rsidR="00584DF4" w:rsidRDefault="00584DF4" w:rsidP="00E55668"/>
        </w:tc>
      </w:tr>
    </w:tbl>
    <w:p w14:paraId="3BBE1FE0" w14:textId="2A68CEF1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</w:t>
      </w:r>
      <w:r w:rsidR="002F0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</w:p>
    <w:p w14:paraId="44E2E282" w14:textId="1E8C19E3" w:rsidR="00050833" w:rsidRPr="00C313F1" w:rsidRDefault="00050833" w:rsidP="002F057C">
      <w:pPr>
        <w:rPr>
          <w:b/>
          <w:bCs/>
          <w:i/>
          <w:iCs/>
          <w:sz w:val="32"/>
          <w:szCs w:val="32"/>
          <w:u w:val="single"/>
        </w:rPr>
      </w:pPr>
    </w:p>
    <w:p w14:paraId="29B7A55F" w14:textId="442389C8" w:rsidR="00A65EE5" w:rsidRDefault="00EA6A8B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B32229">
        <w:rPr>
          <w:sz w:val="32"/>
          <w:szCs w:val="32"/>
        </w:rPr>
        <w:t>8-12</w:t>
      </w:r>
      <w:r w:rsidR="00872730">
        <w:rPr>
          <w:sz w:val="32"/>
          <w:szCs w:val="32"/>
        </w:rPr>
        <w:t>.</w:t>
      </w:r>
      <w:r>
        <w:rPr>
          <w:sz w:val="32"/>
          <w:szCs w:val="32"/>
        </w:rPr>
        <w:t>06.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  <w:bookmarkStart w:id="0" w:name="_GoBack"/>
      <w:bookmarkEnd w:id="0"/>
    </w:p>
    <w:sectPr w:rsidR="000A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0E91"/>
    <w:rsid w:val="000A745A"/>
    <w:rsid w:val="00114BB4"/>
    <w:rsid w:val="001628DB"/>
    <w:rsid w:val="00192238"/>
    <w:rsid w:val="002015DE"/>
    <w:rsid w:val="00215DF6"/>
    <w:rsid w:val="00274C4A"/>
    <w:rsid w:val="002A751F"/>
    <w:rsid w:val="002B0E85"/>
    <w:rsid w:val="002F057C"/>
    <w:rsid w:val="003113C9"/>
    <w:rsid w:val="0038076A"/>
    <w:rsid w:val="003F2870"/>
    <w:rsid w:val="004003E0"/>
    <w:rsid w:val="0047634E"/>
    <w:rsid w:val="004D7A58"/>
    <w:rsid w:val="005205A5"/>
    <w:rsid w:val="00537F90"/>
    <w:rsid w:val="005708F5"/>
    <w:rsid w:val="00584DF4"/>
    <w:rsid w:val="00670605"/>
    <w:rsid w:val="007724CC"/>
    <w:rsid w:val="007D14BF"/>
    <w:rsid w:val="007D66A2"/>
    <w:rsid w:val="007E207F"/>
    <w:rsid w:val="0080641D"/>
    <w:rsid w:val="00820A29"/>
    <w:rsid w:val="00832B93"/>
    <w:rsid w:val="00872730"/>
    <w:rsid w:val="008B4225"/>
    <w:rsid w:val="008E032E"/>
    <w:rsid w:val="008F5819"/>
    <w:rsid w:val="009063EF"/>
    <w:rsid w:val="009158A7"/>
    <w:rsid w:val="00923467"/>
    <w:rsid w:val="009D2CEA"/>
    <w:rsid w:val="009D7018"/>
    <w:rsid w:val="00A048D2"/>
    <w:rsid w:val="00A24CB9"/>
    <w:rsid w:val="00A6549C"/>
    <w:rsid w:val="00A65EE5"/>
    <w:rsid w:val="00A66AEF"/>
    <w:rsid w:val="00AB4825"/>
    <w:rsid w:val="00AB4B78"/>
    <w:rsid w:val="00AC6129"/>
    <w:rsid w:val="00AD4C5F"/>
    <w:rsid w:val="00B32229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14888"/>
    <w:rsid w:val="00E257D0"/>
    <w:rsid w:val="00E55668"/>
    <w:rsid w:val="00EA6A8B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2020-06-07T14:11:00Z</dcterms:created>
  <dcterms:modified xsi:type="dcterms:W3CDTF">2020-06-07T14:11:00Z</dcterms:modified>
</cp:coreProperties>
</file>